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F8" w:rsidRPr="003C05C7" w:rsidRDefault="007070F8" w:rsidP="007070F8">
      <w:pPr>
        <w:spacing w:before="120" w:line="276" w:lineRule="auto"/>
        <w:ind w:firstLine="0"/>
        <w:rPr>
          <w:rFonts w:asciiTheme="majorHAnsi" w:hAnsiTheme="majorHAnsi" w:cstheme="majorHAnsi"/>
          <w:sz w:val="28"/>
          <w:szCs w:val="28"/>
        </w:rPr>
      </w:pPr>
      <w:r w:rsidRPr="003C05C7">
        <w:rPr>
          <w:rFonts w:asciiTheme="majorHAnsi" w:hAnsiTheme="majorHAnsi" w:cstheme="majorHAnsi"/>
          <w:sz w:val="28"/>
          <w:szCs w:val="28"/>
        </w:rPr>
        <w:t>Capítulo 1</w:t>
      </w:r>
    </w:p>
    <w:p w:rsidR="007070F8" w:rsidRPr="006D2B1B" w:rsidRDefault="007070F8" w:rsidP="007070F8">
      <w:pPr>
        <w:spacing w:before="120" w:line="276" w:lineRule="auto"/>
        <w:ind w:firstLine="0"/>
        <w:rPr>
          <w:rFonts w:asciiTheme="majorHAnsi" w:hAnsiTheme="majorHAnsi" w:cstheme="majorHAnsi"/>
          <w:sz w:val="32"/>
          <w:szCs w:val="32"/>
        </w:rPr>
      </w:pPr>
      <w:r w:rsidRPr="006D2B1B">
        <w:rPr>
          <w:rFonts w:asciiTheme="majorHAnsi" w:hAnsiTheme="majorHAnsi" w:cstheme="majorHAnsi"/>
          <w:sz w:val="32"/>
          <w:szCs w:val="32"/>
        </w:rPr>
        <w:t>El comienzo</w:t>
      </w:r>
    </w:p>
    <w:p w:rsidR="007070F8" w:rsidRPr="00D974B8" w:rsidRDefault="007070F8" w:rsidP="007070F8">
      <w:pPr>
        <w:spacing w:before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974B8">
        <w:rPr>
          <w:rFonts w:asciiTheme="minorHAnsi" w:hAnsiTheme="minorHAnsi" w:cstheme="minorHAnsi"/>
          <w:sz w:val="24"/>
          <w:szCs w:val="24"/>
        </w:rPr>
        <w:t xml:space="preserve">Sentí un empujón, un fuerte estímulo, por mis nalgas, que quería echarme de ese lugar tibio en donde me encontraba muy cómoda. </w:t>
      </w:r>
    </w:p>
    <w:p w:rsidR="007070F8" w:rsidRDefault="007070F8" w:rsidP="007070F8">
      <w:pPr>
        <w:spacing w:before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974B8">
        <w:rPr>
          <w:rFonts w:asciiTheme="minorHAnsi" w:hAnsiTheme="minorHAnsi" w:cstheme="minorHAnsi"/>
          <w:sz w:val="24"/>
          <w:szCs w:val="24"/>
        </w:rPr>
        <w:t>Desde hacía días “algo”, creo que yo misma al moverme, había variado mi posición:</w:t>
      </w:r>
    </w:p>
    <w:p w:rsidR="007070F8" w:rsidRDefault="007070F8" w:rsidP="007070F8">
      <w:pPr>
        <w:spacing w:before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D974B8">
        <w:rPr>
          <w:rFonts w:asciiTheme="minorHAnsi" w:hAnsiTheme="minorHAnsi" w:cstheme="minorHAnsi"/>
          <w:sz w:val="24"/>
          <w:szCs w:val="24"/>
        </w:rPr>
        <w:t>asé de estar con la cabeza hacia arriba, las manos unidas, con el dedo pulgar en la boca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CB0FC1">
        <w:rPr>
          <w:rFonts w:asciiTheme="minorHAnsi" w:hAnsiTheme="minorHAnsi" w:cstheme="minorHAnsi"/>
          <w:sz w:val="24"/>
          <w:szCs w:val="24"/>
        </w:rPr>
        <w:t>—</w:t>
      </w:r>
      <w:r w:rsidRPr="00D974B8">
        <w:rPr>
          <w:rFonts w:asciiTheme="minorHAnsi" w:hAnsiTheme="minorHAnsi" w:cstheme="minorHAnsi"/>
          <w:sz w:val="24"/>
          <w:szCs w:val="24"/>
        </w:rPr>
        <w:t>¡</w:t>
      </w:r>
      <w:proofErr w:type="gramEnd"/>
      <w:r w:rsidRPr="00D974B8">
        <w:rPr>
          <w:rFonts w:asciiTheme="minorHAnsi" w:hAnsiTheme="minorHAnsi" w:cstheme="minorHAnsi"/>
          <w:sz w:val="24"/>
          <w:szCs w:val="24"/>
        </w:rPr>
        <w:t>rico!— y las rodillas flexionadas, a tener la cabeza hacia abajo. Ante el empuje traté de abrir los ojos, pero apenas pude separar mis pest</w:t>
      </w:r>
      <w:r w:rsidRPr="00D974B8">
        <w:rPr>
          <w:rFonts w:asciiTheme="minorHAnsi" w:hAnsiTheme="minorHAnsi" w:cstheme="minorHAnsi"/>
          <w:sz w:val="24"/>
          <w:szCs w:val="24"/>
        </w:rPr>
        <w:t>a</w:t>
      </w:r>
      <w:r w:rsidRPr="00D974B8">
        <w:rPr>
          <w:rFonts w:asciiTheme="minorHAnsi" w:hAnsiTheme="minorHAnsi" w:cstheme="minorHAnsi"/>
          <w:sz w:val="24"/>
          <w:szCs w:val="24"/>
        </w:rPr>
        <w:t>ñas: fue suficiente para darme cuenta de que todo estaba oscuro.</w:t>
      </w:r>
    </w:p>
    <w:p w:rsidR="007070F8" w:rsidRPr="00D974B8" w:rsidRDefault="007070F8" w:rsidP="007070F8">
      <w:pPr>
        <w:spacing w:before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974B8">
        <w:rPr>
          <w:rFonts w:asciiTheme="minorHAnsi" w:hAnsiTheme="minorHAnsi" w:cstheme="minorHAnsi"/>
          <w:sz w:val="24"/>
          <w:szCs w:val="24"/>
        </w:rPr>
        <w:t>Percibí un cambio a mí alrededor: ya no me sentía flotar como en una piscina; moví mis extremidades para tantear mi entorno: no había líquido. Una sustancia viscosa cubría mi cuerpo: no era confortable y, además, esa soga que salía de la mitad de mi cintura se estaba tensando y me molest</w:t>
      </w:r>
      <w:r w:rsidRPr="00D974B8">
        <w:rPr>
          <w:rFonts w:asciiTheme="minorHAnsi" w:hAnsiTheme="minorHAnsi" w:cstheme="minorHAnsi"/>
          <w:sz w:val="24"/>
          <w:szCs w:val="24"/>
        </w:rPr>
        <w:t>a</w:t>
      </w:r>
      <w:r w:rsidRPr="00D974B8">
        <w:rPr>
          <w:rFonts w:asciiTheme="minorHAnsi" w:hAnsiTheme="minorHAnsi" w:cstheme="minorHAnsi"/>
          <w:sz w:val="24"/>
          <w:szCs w:val="24"/>
        </w:rPr>
        <w:t xml:space="preserve">ba. </w:t>
      </w:r>
    </w:p>
    <w:p w:rsidR="007070F8" w:rsidRDefault="007070F8" w:rsidP="007070F8">
      <w:pPr>
        <w:spacing w:before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D974B8">
        <w:rPr>
          <w:rFonts w:asciiTheme="minorHAnsi" w:hAnsiTheme="minorHAnsi" w:cstheme="minorHAnsi"/>
          <w:sz w:val="24"/>
          <w:szCs w:val="24"/>
        </w:rPr>
        <w:t xml:space="preserve">De nuevo, </w:t>
      </w:r>
      <w:proofErr w:type="gramStart"/>
      <w:r w:rsidRPr="00D974B8">
        <w:rPr>
          <w:rFonts w:asciiTheme="minorHAnsi" w:hAnsiTheme="minorHAnsi" w:cstheme="minorHAnsi"/>
          <w:sz w:val="24"/>
          <w:szCs w:val="24"/>
        </w:rPr>
        <w:t>un</w:t>
      </w:r>
      <w:proofErr w:type="gramEnd"/>
      <w:r w:rsidRPr="00D974B8">
        <w:rPr>
          <w:rFonts w:asciiTheme="minorHAnsi" w:hAnsiTheme="minorHAnsi" w:cstheme="minorHAnsi"/>
          <w:sz w:val="24"/>
          <w:szCs w:val="24"/>
        </w:rPr>
        <w:t xml:space="preserve"> envión me estremeció. Después, un grito la</w:t>
      </w:r>
      <w:r w:rsidRPr="00D974B8">
        <w:rPr>
          <w:rFonts w:asciiTheme="minorHAnsi" w:hAnsiTheme="minorHAnsi" w:cstheme="minorHAnsi"/>
          <w:sz w:val="24"/>
          <w:szCs w:val="24"/>
        </w:rPr>
        <w:t>r</w:t>
      </w:r>
      <w:r w:rsidRPr="00D974B8">
        <w:rPr>
          <w:rFonts w:asciiTheme="minorHAnsi" w:hAnsiTheme="minorHAnsi" w:cstheme="minorHAnsi"/>
          <w:sz w:val="24"/>
          <w:szCs w:val="24"/>
        </w:rPr>
        <w:t>go me hizo retroceder. Segundos más tarde sentí un tercer impulso fortísimo, y unas manos que me agarraban por la cabeza y me halaban, dándome un medio giro.</w:t>
      </w:r>
    </w:p>
    <w:p w:rsidR="0059714D" w:rsidRDefault="007070F8" w:rsidP="007070F8">
      <w:pPr>
        <w:spacing w:before="120" w:line="276" w:lineRule="auto"/>
        <w:ind w:firstLine="0"/>
      </w:pPr>
      <w:r w:rsidRPr="00D974B8">
        <w:rPr>
          <w:rFonts w:asciiTheme="minorHAnsi" w:hAnsiTheme="minorHAnsi" w:cstheme="minorHAnsi"/>
          <w:sz w:val="24"/>
          <w:szCs w:val="24"/>
        </w:rPr>
        <w:t xml:space="preserve"> Pensé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CB0FC1">
        <w:rPr>
          <w:rFonts w:asciiTheme="minorHAnsi" w:hAnsiTheme="minorHAnsi" w:cstheme="minorHAnsi"/>
          <w:sz w:val="24"/>
          <w:szCs w:val="24"/>
        </w:rPr>
        <w:t>—</w:t>
      </w:r>
      <w:r w:rsidRPr="00D974B8">
        <w:rPr>
          <w:rFonts w:asciiTheme="minorHAnsi" w:hAnsiTheme="minorHAnsi" w:cstheme="minorHAnsi"/>
          <w:sz w:val="24"/>
          <w:szCs w:val="24"/>
        </w:rPr>
        <w:t>¡</w:t>
      </w:r>
      <w:proofErr w:type="gramEnd"/>
      <w:r w:rsidRPr="00D974B8">
        <w:rPr>
          <w:rFonts w:asciiTheme="minorHAnsi" w:hAnsiTheme="minorHAnsi" w:cstheme="minorHAnsi"/>
          <w:sz w:val="24"/>
          <w:szCs w:val="24"/>
        </w:rPr>
        <w:t xml:space="preserve">me matan! Solo había mujeres a mi alrededor y una de ellas dijo: “¡Es mujer!”. Por las ranuras entre mis </w:t>
      </w:r>
    </w:p>
    <w:sectPr w:rsidR="0059714D" w:rsidSect="007070F8">
      <w:headerReference w:type="default" r:id="rId4"/>
      <w:pgSz w:w="8640" w:h="129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b/>
        <w:bCs/>
        <w:sz w:val="18"/>
        <w:szCs w:val="18"/>
      </w:rPr>
      <w:alias w:val="Título"/>
      <w:id w:val="700145489"/>
      <w:placeholder>
        <w:docPart w:val="D2963A0070CD4CDE9881A25D4537119C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B770F" w:rsidRPr="00061D8E" w:rsidRDefault="007070F8" w:rsidP="000E168F">
        <w:pPr>
          <w:pStyle w:val="Encabezado"/>
          <w:tabs>
            <w:tab w:val="left" w:pos="2580"/>
            <w:tab w:val="left" w:pos="2985"/>
          </w:tabs>
          <w:jc w:val="right"/>
          <w:rPr>
            <w:rFonts w:asciiTheme="minorHAnsi" w:hAnsiTheme="minorHAnsi" w:cstheme="minorHAnsi"/>
            <w:b/>
            <w:bCs/>
            <w:sz w:val="18"/>
            <w:szCs w:val="18"/>
          </w:rPr>
        </w:pPr>
        <w:r>
          <w:rPr>
            <w:b/>
            <w:bCs/>
            <w:color w:val="1F497D" w:themeColor="text2"/>
            <w:sz w:val="28"/>
            <w:szCs w:val="28"/>
          </w:rPr>
          <w:t>[Escribir el título del documento]</w:t>
        </w:r>
      </w:p>
    </w:sdtContent>
  </w:sdt>
  <w:sdt>
    <w:sdtPr>
      <w:rPr>
        <w:rFonts w:asciiTheme="minorHAnsi" w:hAnsiTheme="minorHAnsi" w:cstheme="minorHAnsi"/>
        <w:sz w:val="18"/>
        <w:szCs w:val="18"/>
      </w:rPr>
      <w:alias w:val="Subtítulo"/>
      <w:id w:val="700145490"/>
      <w:showingPlcHdr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3B770F" w:rsidRPr="00061D8E" w:rsidRDefault="007070F8" w:rsidP="000E168F">
        <w:pPr>
          <w:pStyle w:val="Encabezado"/>
          <w:tabs>
            <w:tab w:val="left" w:pos="2580"/>
            <w:tab w:val="left" w:pos="2985"/>
          </w:tabs>
          <w:jc w:val="right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 xml:space="preserve">     </w:t>
        </w:r>
      </w:p>
    </w:sdtContent>
  </w:sdt>
  <w:sdt>
    <w:sdtPr>
      <w:rPr>
        <w:rFonts w:asciiTheme="minorHAnsi" w:hAnsiTheme="minorHAnsi" w:cstheme="minorHAnsi"/>
        <w:sz w:val="18"/>
        <w:szCs w:val="18"/>
      </w:rPr>
      <w:alias w:val="Autor"/>
      <w:id w:val="700145491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3B770F" w:rsidRPr="00EE422A" w:rsidRDefault="007070F8" w:rsidP="000E168F">
        <w:pPr>
          <w:pStyle w:val="Encabezado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sz w:val="22"/>
            <w:szCs w:val="22"/>
          </w:rPr>
        </w:pPr>
        <w:r>
          <w:rPr>
            <w:rFonts w:asciiTheme="minorHAnsi" w:hAnsiTheme="minorHAnsi" w:cstheme="minorHAnsi"/>
            <w:sz w:val="18"/>
            <w:szCs w:val="18"/>
            <w:lang w:val="en-US"/>
          </w:rPr>
          <w:t>Graciela</w:t>
        </w:r>
      </w:p>
    </w:sdtContent>
  </w:sdt>
  <w:p w:rsidR="003B770F" w:rsidRPr="000E168F" w:rsidRDefault="007070F8" w:rsidP="000E168F">
    <w:pPr>
      <w:pStyle w:val="Encabezado"/>
      <w:rPr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0F8"/>
    <w:rsid w:val="0013394B"/>
    <w:rsid w:val="003220E1"/>
    <w:rsid w:val="00414880"/>
    <w:rsid w:val="007070F8"/>
    <w:rsid w:val="0095154E"/>
    <w:rsid w:val="00C1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0F8"/>
    <w:pPr>
      <w:spacing w:after="0" w:line="240" w:lineRule="auto"/>
      <w:ind w:firstLine="425"/>
      <w:jc w:val="both"/>
    </w:pPr>
    <w:rPr>
      <w:rFonts w:ascii="Garamond" w:eastAsia="Times New Roman" w:hAnsi="Garamond" w:cs="Times New Roman"/>
      <w:sz w:val="26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70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70F8"/>
    <w:rPr>
      <w:rFonts w:ascii="Garamond" w:eastAsia="Times New Roman" w:hAnsi="Garamond" w:cs="Times New Roman"/>
      <w:sz w:val="26"/>
      <w:szCs w:val="20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70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0F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2963A0070CD4CDE9881A25D45371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1C48F-6F1E-4B19-B0CA-907423E1C1EF}"/>
      </w:docPartPr>
      <w:docPartBody>
        <w:p w:rsidR="00000000" w:rsidRDefault="00CD269E" w:rsidP="00CD269E">
          <w:pPr>
            <w:pStyle w:val="D2963A0070CD4CDE9881A25D4537119C"/>
          </w:pPr>
          <w:r>
            <w:rPr>
              <w:b/>
              <w:bCs/>
              <w:color w:val="1F497D" w:themeColor="text2"/>
              <w:sz w:val="28"/>
              <w:szCs w:val="28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D269E"/>
    <w:rsid w:val="004531F2"/>
    <w:rsid w:val="00CD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2963A0070CD4CDE9881A25D4537119C">
    <w:name w:val="D2963A0070CD4CDE9881A25D4537119C"/>
    <w:rsid w:val="00CD269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976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</dc:creator>
  <cp:lastModifiedBy>Graciela</cp:lastModifiedBy>
  <cp:revision>1</cp:revision>
  <dcterms:created xsi:type="dcterms:W3CDTF">2017-11-23T02:31:00Z</dcterms:created>
  <dcterms:modified xsi:type="dcterms:W3CDTF">2017-11-23T02:33:00Z</dcterms:modified>
</cp:coreProperties>
</file>